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(中壢)固定式起重機操作人員在職訓練(回訓)[日間]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固定式起重機操作人員在職訓練(回訓)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須具備三公噸以上固定式起重機操作人員結業證書且擔任相關工作者，每三年應至少參加3小時之在職教育訓練。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  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